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F6" w:rsidRDefault="007316F6" w:rsidP="0073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F6" w:rsidRPr="00110BCF" w:rsidRDefault="007316F6" w:rsidP="0073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>АДМИНИСТРАЦИЯ</w:t>
      </w:r>
    </w:p>
    <w:p w:rsidR="007316F6" w:rsidRPr="00110BCF" w:rsidRDefault="007316F6" w:rsidP="0073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BC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7316F6" w:rsidRDefault="007316F6" w:rsidP="007316F6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110BCF">
        <w:rPr>
          <w:szCs w:val="28"/>
          <w:lang w:val="ru-RU"/>
        </w:rPr>
        <w:t>ВОЛОГОДСКОЙ ОБЛАСТИ</w:t>
      </w:r>
    </w:p>
    <w:p w:rsidR="002477CC" w:rsidRPr="002477CC" w:rsidRDefault="002477CC" w:rsidP="007316F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16F6" w:rsidRDefault="007316F6" w:rsidP="0073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316F6" w:rsidRDefault="007316F6" w:rsidP="00731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6F6" w:rsidRDefault="007316F6" w:rsidP="007316F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B17A7A">
        <w:rPr>
          <w:rFonts w:ascii="Times New Roman" w:hAnsi="Times New Roman"/>
          <w:sz w:val="28"/>
          <w:szCs w:val="28"/>
          <w:u w:val="single"/>
        </w:rPr>
        <w:t>т</w:t>
      </w:r>
      <w:r w:rsidR="00C4797A">
        <w:rPr>
          <w:rFonts w:ascii="Times New Roman" w:hAnsi="Times New Roman"/>
          <w:sz w:val="28"/>
          <w:szCs w:val="28"/>
          <w:u w:val="single"/>
        </w:rPr>
        <w:t xml:space="preserve"> 23.07.2024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97A">
        <w:rPr>
          <w:rFonts w:ascii="Times New Roman" w:hAnsi="Times New Roman"/>
          <w:sz w:val="28"/>
          <w:szCs w:val="28"/>
          <w:u w:val="single"/>
        </w:rPr>
        <w:t>№</w:t>
      </w:r>
      <w:r w:rsidR="00E85C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97A">
        <w:rPr>
          <w:rFonts w:ascii="Times New Roman" w:hAnsi="Times New Roman"/>
          <w:sz w:val="28"/>
          <w:szCs w:val="28"/>
          <w:u w:val="single"/>
        </w:rPr>
        <w:t>486</w:t>
      </w:r>
      <w:r w:rsidRPr="00B17A7A">
        <w:rPr>
          <w:rFonts w:ascii="Times New Roman" w:hAnsi="Times New Roman"/>
          <w:sz w:val="28"/>
          <w:szCs w:val="28"/>
          <w:u w:val="single"/>
        </w:rPr>
        <w:fldChar w:fldCharType="begin"/>
      </w:r>
      <w:r w:rsidRPr="00B17A7A">
        <w:rPr>
          <w:rFonts w:ascii="Times New Roman" w:hAnsi="Times New Roman"/>
          <w:sz w:val="28"/>
          <w:szCs w:val="28"/>
          <w:u w:val="single"/>
        </w:rPr>
        <w:instrText xml:space="preserve"> MERGEFIELD "номер" </w:instrText>
      </w:r>
      <w:r w:rsidRPr="00B17A7A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7316F6" w:rsidRDefault="007316F6" w:rsidP="007316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6954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954">
        <w:rPr>
          <w:rFonts w:ascii="Times New Roman" w:hAnsi="Times New Roman"/>
          <w:sz w:val="24"/>
          <w:szCs w:val="24"/>
        </w:rPr>
        <w:t>Шуйское</w:t>
      </w:r>
    </w:p>
    <w:p w:rsidR="007316F6" w:rsidRDefault="007316F6" w:rsidP="00731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5E2" w:rsidRDefault="007316F6" w:rsidP="00805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от 07.05.2024 №</w:t>
      </w:r>
      <w:r w:rsidR="00E85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301</w:t>
      </w:r>
      <w:r w:rsidR="008055E2">
        <w:rPr>
          <w:rFonts w:ascii="Times New Roman" w:hAnsi="Times New Roman"/>
          <w:sz w:val="28"/>
          <w:szCs w:val="28"/>
        </w:rPr>
        <w:t xml:space="preserve"> </w:t>
      </w:r>
    </w:p>
    <w:p w:rsidR="008055E2" w:rsidRPr="008055E2" w:rsidRDefault="008055E2" w:rsidP="00805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55E2">
        <w:rPr>
          <w:rFonts w:ascii="Times New Roman" w:hAnsi="Times New Roman"/>
          <w:sz w:val="28"/>
          <w:szCs w:val="28"/>
        </w:rPr>
        <w:t>Об утверждении Правил предоставления и расходования субсидий на приобретение специализированного автотранспорта для развития</w:t>
      </w:r>
    </w:p>
    <w:p w:rsidR="008055E2" w:rsidRPr="008055E2" w:rsidRDefault="008055E2" w:rsidP="00805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5E2">
        <w:rPr>
          <w:rFonts w:ascii="Times New Roman" w:hAnsi="Times New Roman"/>
          <w:sz w:val="28"/>
          <w:szCs w:val="28"/>
        </w:rPr>
        <w:t>мобильной торговли в малонаселенных и (или) труднодоступных</w:t>
      </w:r>
    </w:p>
    <w:p w:rsidR="007316F6" w:rsidRDefault="008055E2" w:rsidP="00805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5E2">
        <w:rPr>
          <w:rFonts w:ascii="Times New Roman" w:hAnsi="Times New Roman"/>
          <w:sz w:val="28"/>
          <w:szCs w:val="28"/>
        </w:rPr>
        <w:t>населенных пунктах Междуречен</w:t>
      </w:r>
      <w:bookmarkStart w:id="0" w:name="_GoBack"/>
      <w:bookmarkEnd w:id="0"/>
      <w:r w:rsidRPr="008055E2">
        <w:rPr>
          <w:rFonts w:ascii="Times New Roman" w:hAnsi="Times New Roman"/>
          <w:sz w:val="28"/>
          <w:szCs w:val="28"/>
        </w:rPr>
        <w:t>ского муниципального округа</w:t>
      </w:r>
      <w:r>
        <w:rPr>
          <w:rFonts w:ascii="Times New Roman" w:hAnsi="Times New Roman"/>
          <w:sz w:val="28"/>
          <w:szCs w:val="28"/>
        </w:rPr>
        <w:t>»</w:t>
      </w:r>
    </w:p>
    <w:p w:rsidR="007316F6" w:rsidRDefault="007316F6" w:rsidP="00731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F6" w:rsidRDefault="007316F6" w:rsidP="00731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F6" w:rsidRDefault="007316F6" w:rsidP="007316F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округа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316F6" w:rsidRDefault="007316F6" w:rsidP="007316F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F6" w:rsidRDefault="007316F6" w:rsidP="00731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BF3F83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BF3F83">
        <w:rPr>
          <w:rFonts w:ascii="Times New Roman" w:hAnsi="Times New Roman"/>
          <w:sz w:val="28"/>
          <w:szCs w:val="28"/>
        </w:rPr>
        <w:t xml:space="preserve"> предоставления и расходования субсидий на приобретение специализированн</w:t>
      </w:r>
      <w:r>
        <w:rPr>
          <w:rFonts w:ascii="Times New Roman" w:hAnsi="Times New Roman"/>
          <w:sz w:val="28"/>
          <w:szCs w:val="28"/>
        </w:rPr>
        <w:t xml:space="preserve">ого автотранспорта для развития </w:t>
      </w:r>
      <w:r w:rsidRPr="00BF3F83">
        <w:rPr>
          <w:rFonts w:ascii="Times New Roman" w:hAnsi="Times New Roman"/>
          <w:sz w:val="28"/>
          <w:szCs w:val="28"/>
        </w:rPr>
        <w:t>мобильной торговли в малонас</w:t>
      </w:r>
      <w:r>
        <w:rPr>
          <w:rFonts w:ascii="Times New Roman" w:hAnsi="Times New Roman"/>
          <w:sz w:val="28"/>
          <w:szCs w:val="28"/>
        </w:rPr>
        <w:t xml:space="preserve">еленных и (или) труднодоступных </w:t>
      </w:r>
      <w:r w:rsidRPr="00BF3F83">
        <w:rPr>
          <w:rFonts w:ascii="Times New Roman" w:hAnsi="Times New Roman"/>
          <w:sz w:val="28"/>
          <w:szCs w:val="28"/>
        </w:rPr>
        <w:t>населенных пунктах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>, утвержденные постановлением администрации округа от 07.05.2024 №</w:t>
      </w:r>
      <w:r w:rsidR="0080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301</w:t>
      </w:r>
      <w:r w:rsidR="008055E2">
        <w:rPr>
          <w:rFonts w:ascii="Times New Roman" w:hAnsi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/>
          <w:sz w:val="28"/>
          <w:szCs w:val="28"/>
        </w:rPr>
        <w:t xml:space="preserve">, </w:t>
      </w:r>
      <w:r w:rsidR="008055E2">
        <w:rPr>
          <w:rFonts w:ascii="Times New Roman" w:hAnsi="Times New Roman"/>
          <w:sz w:val="28"/>
          <w:szCs w:val="28"/>
        </w:rPr>
        <w:t xml:space="preserve">изменения, заменив </w:t>
      </w:r>
      <w:r>
        <w:rPr>
          <w:rFonts w:ascii="Times New Roman" w:hAnsi="Times New Roman"/>
          <w:sz w:val="28"/>
          <w:szCs w:val="28"/>
        </w:rPr>
        <w:t>в пункте 4.13</w:t>
      </w:r>
      <w:r w:rsidR="008055E2">
        <w:rPr>
          <w:rFonts w:ascii="Times New Roman" w:hAnsi="Times New Roman"/>
          <w:sz w:val="28"/>
          <w:szCs w:val="28"/>
        </w:rPr>
        <w:t>.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8055E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055E2" w:rsidRPr="008055E2">
        <w:rPr>
          <w:rFonts w:ascii="Times New Roman" w:hAnsi="Times New Roman"/>
          <w:sz w:val="28"/>
          <w:szCs w:val="28"/>
        </w:rPr>
        <w:t>в течении 4 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55E2">
        <w:rPr>
          <w:rFonts w:ascii="Times New Roman" w:hAnsi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</w:rPr>
        <w:t>«</w:t>
      </w:r>
      <w:r w:rsidR="008055E2" w:rsidRPr="008055E2">
        <w:rPr>
          <w:rFonts w:ascii="Times New Roman" w:hAnsi="Times New Roman"/>
          <w:sz w:val="28"/>
          <w:szCs w:val="28"/>
        </w:rPr>
        <w:t>в течени</w:t>
      </w:r>
      <w:r w:rsidR="008055E2">
        <w:rPr>
          <w:rFonts w:ascii="Times New Roman" w:hAnsi="Times New Roman"/>
          <w:sz w:val="28"/>
          <w:szCs w:val="28"/>
        </w:rPr>
        <w:t>е</w:t>
      </w:r>
      <w:r w:rsidR="008055E2" w:rsidRPr="008055E2">
        <w:rPr>
          <w:rFonts w:ascii="Times New Roman" w:hAnsi="Times New Roman"/>
          <w:sz w:val="28"/>
          <w:szCs w:val="28"/>
        </w:rPr>
        <w:t xml:space="preserve"> </w:t>
      </w:r>
      <w:r w:rsidR="008055E2">
        <w:rPr>
          <w:rFonts w:ascii="Times New Roman" w:hAnsi="Times New Roman"/>
          <w:sz w:val="28"/>
          <w:szCs w:val="28"/>
        </w:rPr>
        <w:t>20</w:t>
      </w:r>
      <w:r w:rsidR="008055E2" w:rsidRPr="008055E2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>».</w:t>
      </w:r>
    </w:p>
    <w:p w:rsidR="007316F6" w:rsidRDefault="007316F6" w:rsidP="00731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</w:t>
      </w:r>
      <w:r w:rsidR="008055E2">
        <w:rPr>
          <w:rFonts w:ascii="Times New Roman" w:hAnsi="Times New Roman"/>
          <w:sz w:val="28"/>
          <w:szCs w:val="28"/>
        </w:rPr>
        <w:t xml:space="preserve">официальному опубликованию в газете «Междуречье» и </w:t>
      </w:r>
      <w:r>
        <w:rPr>
          <w:rFonts w:ascii="Times New Roman" w:hAnsi="Times New Roman"/>
          <w:sz w:val="28"/>
          <w:szCs w:val="28"/>
        </w:rPr>
        <w:t>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7316F6" w:rsidRPr="00E26694" w:rsidRDefault="007316F6" w:rsidP="00731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</w:t>
      </w:r>
      <w:r w:rsidRPr="00BF3F83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округа (инвестиционного управляющего) Логинову Т.Г.</w:t>
      </w:r>
    </w:p>
    <w:p w:rsidR="00BE52EC" w:rsidRDefault="00BE52EC"/>
    <w:p w:rsidR="007316F6" w:rsidRDefault="007316F6"/>
    <w:p w:rsidR="007316F6" w:rsidRPr="007316F6" w:rsidRDefault="007316F6" w:rsidP="007316F6">
      <w:pPr>
        <w:spacing w:after="0"/>
        <w:rPr>
          <w:rFonts w:ascii="Times New Roman" w:hAnsi="Times New Roman"/>
          <w:sz w:val="28"/>
          <w:szCs w:val="28"/>
        </w:rPr>
      </w:pPr>
      <w:r w:rsidRPr="007316F6">
        <w:rPr>
          <w:rFonts w:ascii="Times New Roman" w:hAnsi="Times New Roman"/>
          <w:sz w:val="28"/>
          <w:szCs w:val="28"/>
        </w:rPr>
        <w:t>Временно исполняющий</w:t>
      </w:r>
    </w:p>
    <w:p w:rsidR="007316F6" w:rsidRPr="007316F6" w:rsidRDefault="008055E2" w:rsidP="00731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316F6" w:rsidRPr="007316F6">
        <w:rPr>
          <w:rFonts w:ascii="Times New Roman" w:hAnsi="Times New Roman"/>
          <w:sz w:val="28"/>
          <w:szCs w:val="28"/>
        </w:rPr>
        <w:t xml:space="preserve">олномочия главы округа </w:t>
      </w:r>
      <w:r w:rsidR="007316F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316F6" w:rsidRPr="007316F6">
        <w:rPr>
          <w:rFonts w:ascii="Times New Roman" w:hAnsi="Times New Roman"/>
          <w:sz w:val="28"/>
          <w:szCs w:val="28"/>
        </w:rPr>
        <w:t>С.Н. Киселёв</w:t>
      </w:r>
    </w:p>
    <w:sectPr w:rsidR="007316F6" w:rsidRPr="007316F6" w:rsidSect="007316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6"/>
    <w:rsid w:val="002477CC"/>
    <w:rsid w:val="007316F6"/>
    <w:rsid w:val="008055E2"/>
    <w:rsid w:val="00BE52EC"/>
    <w:rsid w:val="00C4797A"/>
    <w:rsid w:val="00E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316F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16F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316F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16F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4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6</cp:revision>
  <cp:lastPrinted>2024-07-24T11:26:00Z</cp:lastPrinted>
  <dcterms:created xsi:type="dcterms:W3CDTF">2024-07-23T12:51:00Z</dcterms:created>
  <dcterms:modified xsi:type="dcterms:W3CDTF">2024-07-24T11:28:00Z</dcterms:modified>
</cp:coreProperties>
</file>